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AFE" w:rsidRDefault="00737FCF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DA2AFE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A2AFE" w:rsidRDefault="00737FCF" w:rsidP="00ED2352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ED2352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2AFE" w:rsidRDefault="00737FCF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AFE" w:rsidRDefault="0059721E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 xml:space="preserve">Lesson </w:t>
      </w:r>
      <w:r w:rsidR="00ED2352">
        <w:t>14</w:t>
      </w:r>
      <w:r w:rsidR="00737FCF">
        <w:t xml:space="preserve">: </w:t>
      </w:r>
      <w:r w:rsidR="00ED2352">
        <w:t>HTML Links</w:t>
      </w:r>
    </w:p>
    <w:p w:rsidR="00DA2AFE" w:rsidRDefault="00DA2AFE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DA2AF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2AFE" w:rsidRDefault="00737FCF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DA2AFE" w:rsidRDefault="00DA2AFE">
            <w:pPr>
              <w:contextualSpacing w:val="0"/>
            </w:pPr>
          </w:p>
          <w:p w:rsidR="00DA2AFE" w:rsidRDefault="00ED2352">
            <w:pPr>
              <w:contextualSpacing w:val="0"/>
            </w:pPr>
            <w:r>
              <w:t>Student’s will create an html page that includes hyperlinks</w:t>
            </w:r>
          </w:p>
          <w:p w:rsidR="00DA2AFE" w:rsidRDefault="00DA2AFE">
            <w:pPr>
              <w:contextualSpacing w:val="0"/>
            </w:pPr>
          </w:p>
          <w:p w:rsidR="00DA2AFE" w:rsidRDefault="00DA2AFE">
            <w:pPr>
              <w:contextualSpacing w:val="0"/>
            </w:pPr>
          </w:p>
          <w:p w:rsidR="00DA2AFE" w:rsidRDefault="00DA2AFE">
            <w:pPr>
              <w:contextualSpacing w:val="0"/>
            </w:pPr>
          </w:p>
          <w:p w:rsidR="00DA2AFE" w:rsidRDefault="00737FCF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  <w:r w:rsidR="0059721E">
              <w:br/>
            </w:r>
          </w:p>
          <w:p w:rsidR="00D2658B" w:rsidRDefault="00D2658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create a basic web page using that include HTML hyperlinks. (5 top Shoe companies – </w:t>
            </w:r>
            <w:r w:rsidR="00D76D05">
              <w:rPr>
                <w:i/>
              </w:rPr>
              <w:t>see below</w:t>
            </w:r>
            <w:r>
              <w:rPr>
                <w:i/>
              </w:rPr>
              <w:t>)</w:t>
            </w:r>
            <w:r>
              <w:rPr>
                <w:i/>
              </w:rPr>
              <w:br/>
            </w:r>
          </w:p>
          <w:p w:rsidR="00D2658B" w:rsidRDefault="00D2658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Each hyperlink reference points to an actual website URL starting with http://</w:t>
            </w:r>
            <w:r>
              <w:rPr>
                <w:i/>
              </w:rPr>
              <w:br/>
            </w:r>
          </w:p>
          <w:p w:rsidR="00D2658B" w:rsidRDefault="00D2658B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After the “clickable” words, the hyperlink anchor (the a) is turned off – if you forget to turn off the &lt;/a&gt; then the entire page after that will be underlined)</w:t>
            </w:r>
          </w:p>
          <w:p w:rsidR="00D2658B" w:rsidRDefault="00D2658B" w:rsidP="00FA4979">
            <w:pPr>
              <w:numPr>
                <w:ilvl w:val="0"/>
                <w:numId w:val="1"/>
              </w:numPr>
              <w:spacing w:line="240" w:lineRule="auto"/>
              <w:ind w:left="180"/>
            </w:pPr>
            <w:r w:rsidRPr="00D2658B">
              <w:rPr>
                <w:i/>
              </w:rPr>
              <w:t xml:space="preserve">If desired, you can have students go to an online editor such as </w:t>
            </w:r>
            <w:hyperlink r:id="rId8" w:history="1">
              <w:r w:rsidRPr="00D2658B">
                <w:rPr>
                  <w:rStyle w:val="Hyperlink"/>
                  <w:i/>
                </w:rPr>
                <w:t>http://htmledit.squarefree.com</w:t>
              </w:r>
            </w:hyperlink>
            <w:r w:rsidRPr="00D2658B">
              <w:rPr>
                <w:i/>
              </w:rPr>
              <w:t xml:space="preserve"> to see the page that they are creating</w:t>
            </w:r>
          </w:p>
          <w:p w:rsidR="00D2658B" w:rsidRDefault="00D2658B">
            <w:pPr>
              <w:spacing w:line="240" w:lineRule="auto"/>
              <w:contextualSpacing w:val="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737FCF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 w:rsidR="0059721E">
              <w:br/>
            </w:r>
            <w:r>
              <w:tab/>
            </w:r>
            <w:r>
              <w:tab/>
            </w:r>
            <w:r>
              <w:tab/>
            </w:r>
          </w:p>
          <w:p w:rsidR="0059721E" w:rsidRDefault="0059721E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a K-W-L to activate prior knowledge and prepare for inquiry for this lesson.</w:t>
            </w:r>
          </w:p>
          <w:p w:rsidR="00D2658B" w:rsidRDefault="00D2658B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</w:p>
          <w:p w:rsidR="00D2658B" w:rsidRDefault="00D2658B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Review html tags with students.</w:t>
            </w:r>
          </w:p>
          <w:p w:rsidR="00D2658B" w:rsidRDefault="00D2658B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</w:p>
          <w:p w:rsidR="00D2658B" w:rsidRDefault="00D2658B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Discuss hyperlinks with students.</w:t>
            </w:r>
          </w:p>
          <w:p w:rsidR="0059721E" w:rsidRDefault="0059721E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.</w:t>
            </w:r>
          </w:p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2AFE" w:rsidRDefault="00737FCF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DA2AFE" w:rsidRDefault="00737FCF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D2658B" w:rsidRDefault="00D2658B" w:rsidP="00D2658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 web page that includes hyperlinks to other working web pages</w:t>
            </w: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737FCF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:rsidR="00D2658B" w:rsidRDefault="00D2658B" w:rsidP="00D2658B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Notepad ++ (if applicable)</w:t>
            </w:r>
          </w:p>
          <w:p w:rsidR="00DA2AFE" w:rsidRDefault="00D2658B" w:rsidP="006C5528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Online html editor</w:t>
            </w:r>
          </w:p>
          <w:p w:rsidR="00DA2AFE" w:rsidRDefault="00DA2AFE" w:rsidP="0059721E">
            <w:pPr>
              <w:spacing w:line="240" w:lineRule="auto"/>
              <w:ind w:left="180"/>
            </w:pPr>
          </w:p>
          <w:p w:rsidR="00DA2AFE" w:rsidRDefault="00DA2AFE" w:rsidP="0059721E">
            <w:pPr>
              <w:spacing w:line="240" w:lineRule="auto"/>
              <w:ind w:left="180"/>
            </w:pPr>
          </w:p>
          <w:p w:rsidR="00DA2AFE" w:rsidRDefault="00737FCF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:rsidR="00DA2AFE" w:rsidRDefault="00737FCF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737FCF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N/A</w:t>
            </w: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737FCF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N/A</w:t>
            </w: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737FCF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DA2AFE" w:rsidRDefault="00DA2AFE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737FCF">
            <w:pPr>
              <w:pStyle w:val="Heading2"/>
              <w:contextualSpacing w:val="0"/>
            </w:pPr>
            <w:bookmarkStart w:id="7" w:name="h.iytz8x876i33" w:colFirst="0" w:colLast="0"/>
            <w:bookmarkEnd w:id="7"/>
            <w:r>
              <w:t>Notes</w:t>
            </w:r>
          </w:p>
          <w:p w:rsidR="00DA2AFE" w:rsidRDefault="00D2658B">
            <w:pPr>
              <w:spacing w:line="240" w:lineRule="auto"/>
              <w:contextualSpacing w:val="0"/>
            </w:pPr>
            <w:r>
              <w:t xml:space="preserve">Online Editor: </w:t>
            </w:r>
            <w:r w:rsidRPr="00D2658B">
              <w:t>http://htmledit.squarefree.com/</w:t>
            </w: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DA2AFE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AFE" w:rsidRDefault="00DA2AFE">
                  <w:pPr>
                    <w:spacing w:line="240" w:lineRule="auto"/>
                    <w:contextualSpacing w:val="0"/>
                  </w:pPr>
                </w:p>
              </w:tc>
            </w:tr>
            <w:tr w:rsidR="00DA2AFE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AFE" w:rsidRDefault="00DA2AFE">
                  <w:pPr>
                    <w:spacing w:line="240" w:lineRule="auto"/>
                    <w:contextualSpacing w:val="0"/>
                  </w:pPr>
                </w:p>
              </w:tc>
            </w:tr>
            <w:tr w:rsidR="00DA2AFE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AFE" w:rsidRDefault="00DA2AFE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DA2AFE" w:rsidRDefault="00DA2AFE">
            <w:pPr>
              <w:spacing w:line="240" w:lineRule="auto"/>
              <w:contextualSpacing w:val="0"/>
            </w:pPr>
          </w:p>
        </w:tc>
      </w:tr>
    </w:tbl>
    <w:p w:rsidR="00DA2AFE" w:rsidRDefault="00DA2AFE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6200FF">
      <w:pPr>
        <w:contextualSpacing w:val="0"/>
      </w:pPr>
    </w:p>
    <w:p w:rsidR="006200FF" w:rsidRDefault="00D76D05">
      <w:pPr>
        <w:contextualSpacing w:val="0"/>
      </w:pPr>
      <w:r>
        <w:t>&lt;h2&gt; Top 5 Shoe Companies &lt;/h2&gt;</w:t>
      </w:r>
    </w:p>
    <w:p w:rsidR="00D76D05" w:rsidRDefault="00D76D05">
      <w:pPr>
        <w:contextualSpacing w:val="0"/>
      </w:pPr>
      <w:r>
        <w:t>&lt;</w:t>
      </w:r>
      <w:proofErr w:type="spellStart"/>
      <w:proofErr w:type="gramStart"/>
      <w:r>
        <w:t>ol</w:t>
      </w:r>
      <w:proofErr w:type="spellEnd"/>
      <w:proofErr w:type="gramEnd"/>
      <w:r>
        <w:t>&gt;</w:t>
      </w:r>
    </w:p>
    <w:p w:rsidR="00D76D05" w:rsidRDefault="00D76D05">
      <w:pPr>
        <w:contextualSpacing w:val="0"/>
      </w:pPr>
      <w:r>
        <w:t xml:space="preserve">&lt;li&gt;&lt;a </w:t>
      </w:r>
      <w:proofErr w:type="spellStart"/>
      <w:r>
        <w:t>href</w:t>
      </w:r>
      <w:proofErr w:type="spellEnd"/>
      <w:r>
        <w:t>=”</w:t>
      </w:r>
      <w:hyperlink r:id="rId9" w:history="1">
        <w:r w:rsidRPr="002B38F1">
          <w:rPr>
            <w:rStyle w:val="Hyperlink"/>
          </w:rPr>
          <w:t>http://www.nike.com</w:t>
        </w:r>
      </w:hyperlink>
      <w:r>
        <w:t>”&gt;Nike&lt;/a&gt;&lt;/li&gt;</w:t>
      </w:r>
    </w:p>
    <w:p w:rsidR="00D76D05" w:rsidRDefault="00D76D05">
      <w:pPr>
        <w:contextualSpacing w:val="0"/>
      </w:pPr>
      <w:r>
        <w:t xml:space="preserve">&lt;li&gt;&lt;a </w:t>
      </w:r>
      <w:proofErr w:type="spellStart"/>
      <w:r>
        <w:t>href</w:t>
      </w:r>
      <w:proofErr w:type="spellEnd"/>
      <w:r>
        <w:t>=”</w:t>
      </w:r>
      <w:hyperlink r:id="rId10" w:history="1">
        <w:r w:rsidRPr="002B38F1">
          <w:rPr>
            <w:rStyle w:val="Hyperlink"/>
          </w:rPr>
          <w:t>http://www.converse.com</w:t>
        </w:r>
      </w:hyperlink>
      <w:r>
        <w:t>”&gt;Converse&lt;/a&gt;&lt;/li&gt;</w:t>
      </w:r>
    </w:p>
    <w:p w:rsidR="00D76D05" w:rsidRDefault="00D76D05">
      <w:pPr>
        <w:contextualSpacing w:val="0"/>
      </w:pPr>
      <w:r>
        <w:t xml:space="preserve">&lt;li&gt;&lt;a </w:t>
      </w:r>
      <w:proofErr w:type="spellStart"/>
      <w:r>
        <w:t>href</w:t>
      </w:r>
      <w:proofErr w:type="spellEnd"/>
      <w:r>
        <w:t>=”</w:t>
      </w:r>
      <w:hyperlink r:id="rId11" w:history="1">
        <w:r w:rsidRPr="002B38F1">
          <w:rPr>
            <w:rStyle w:val="Hyperlink"/>
          </w:rPr>
          <w:t>http://adidas.com</w:t>
        </w:r>
      </w:hyperlink>
      <w:r>
        <w:t>”&gt;Adidas&lt;/a&gt;&lt;/li&gt;</w:t>
      </w:r>
    </w:p>
    <w:p w:rsidR="00D76D05" w:rsidRDefault="00D76D05">
      <w:pPr>
        <w:contextualSpacing w:val="0"/>
      </w:pPr>
      <w:r>
        <w:t xml:space="preserve">&lt;li&gt;&lt;a </w:t>
      </w:r>
      <w:proofErr w:type="spellStart"/>
      <w:r>
        <w:t>href</w:t>
      </w:r>
      <w:proofErr w:type="spellEnd"/>
      <w:r>
        <w:t>=”</w:t>
      </w:r>
      <w:hyperlink r:id="rId12" w:history="1">
        <w:r w:rsidRPr="002B38F1">
          <w:rPr>
            <w:rStyle w:val="Hyperlink"/>
          </w:rPr>
          <w:t>http://puma.com</w:t>
        </w:r>
      </w:hyperlink>
      <w:r>
        <w:t>”&gt;Puma&lt;/a&gt;&lt;/li&gt;</w:t>
      </w:r>
    </w:p>
    <w:p w:rsidR="00D76D05" w:rsidRDefault="00D76D05">
      <w:pPr>
        <w:contextualSpacing w:val="0"/>
      </w:pPr>
      <w:r>
        <w:t xml:space="preserve">&lt;li&gt;&lt;a </w:t>
      </w:r>
      <w:proofErr w:type="spellStart"/>
      <w:r>
        <w:t>href</w:t>
      </w:r>
      <w:proofErr w:type="spellEnd"/>
      <w:r>
        <w:t>=”</w:t>
      </w:r>
      <w:hyperlink r:id="rId13" w:history="1">
        <w:r w:rsidRPr="002B38F1">
          <w:rPr>
            <w:rStyle w:val="Hyperlink"/>
          </w:rPr>
          <w:t>http://www.vans.com</w:t>
        </w:r>
      </w:hyperlink>
      <w:r>
        <w:t>”&gt;Vans&lt;/a&gt;&lt;/li&gt;</w:t>
      </w:r>
    </w:p>
    <w:p w:rsidR="00D76D05" w:rsidRDefault="00D76D05">
      <w:pPr>
        <w:contextualSpacing w:val="0"/>
      </w:pPr>
      <w:r>
        <w:t>&lt;/</w:t>
      </w:r>
      <w:proofErr w:type="spellStart"/>
      <w:r>
        <w:t>ol</w:t>
      </w:r>
      <w:proofErr w:type="spellEnd"/>
      <w:r>
        <w:t>&gt;</w:t>
      </w:r>
    </w:p>
    <w:p w:rsidR="00D76D05" w:rsidRDefault="00D76D05">
      <w:pPr>
        <w:contextualSpacing w:val="0"/>
      </w:pPr>
      <w:r>
        <w:t xml:space="preserve">&lt;p&gt;Strangely, &lt;a </w:t>
      </w:r>
      <w:proofErr w:type="spellStart"/>
      <w:r>
        <w:t>href</w:t>
      </w:r>
      <w:proofErr w:type="spellEnd"/>
      <w:r>
        <w:t xml:space="preserve"> = “</w:t>
      </w:r>
      <w:hyperlink r:id="rId14" w:history="1">
        <w:r w:rsidRPr="002B38F1">
          <w:rPr>
            <w:rStyle w:val="Hyperlink"/>
          </w:rPr>
          <w:t>http://www.reebok.com</w:t>
        </w:r>
      </w:hyperlink>
      <w:r>
        <w:t>”&gt;Reebok&lt;/a&gt; did not make the top five</w:t>
      </w:r>
      <w:proofErr w:type="gramStart"/>
      <w:r>
        <w:t>.&lt;</w:t>
      </w:r>
      <w:proofErr w:type="gramEnd"/>
      <w:r>
        <w:t>/p&gt;</w:t>
      </w:r>
    </w:p>
    <w:p w:rsidR="009F3F44" w:rsidRDefault="009F3F44">
      <w:pPr>
        <w:contextualSpacing w:val="0"/>
      </w:pPr>
    </w:p>
    <w:p w:rsidR="009F3F44" w:rsidRDefault="009F3F44">
      <w:pPr>
        <w:contextualSpacing w:val="0"/>
      </w:pPr>
    </w:p>
    <w:p w:rsidR="00D76D05" w:rsidRDefault="00D76D05">
      <w:pPr>
        <w:contextualSpacing w:val="0"/>
      </w:pPr>
    </w:p>
    <w:p w:rsidR="009F3F44" w:rsidRDefault="009F3F44">
      <w:pPr>
        <w:contextualSpacing w:val="0"/>
      </w:pPr>
      <w:r>
        <w:t>Screen Shot of what the page would look like</w:t>
      </w:r>
      <w:bookmarkStart w:id="8" w:name="_GoBack"/>
      <w:bookmarkEnd w:id="8"/>
    </w:p>
    <w:p w:rsidR="009F3F44" w:rsidRDefault="009F3F44">
      <w:pPr>
        <w:contextualSpacing w:val="0"/>
      </w:pPr>
      <w:r>
        <w:rPr>
          <w:noProof/>
        </w:rPr>
        <w:drawing>
          <wp:inline distT="0" distB="0" distL="0" distR="0" wp14:anchorId="654C4016" wp14:editId="6FA715DD">
            <wp:extent cx="5424404" cy="4572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899" r="43910" b="18461"/>
                    <a:stretch/>
                  </pic:blipFill>
                  <pic:spPr bwMode="auto">
                    <a:xfrm>
                      <a:off x="0" y="0"/>
                      <a:ext cx="5424404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3F44">
      <w:footerReference w:type="default" r:id="rId1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7FCF">
      <w:pPr>
        <w:spacing w:line="240" w:lineRule="auto"/>
      </w:pPr>
      <w:r>
        <w:separator/>
      </w:r>
    </w:p>
  </w:endnote>
  <w:endnote w:type="continuationSeparator" w:id="0">
    <w:p w:rsidR="00000000" w:rsidRDefault="00737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FE" w:rsidRDefault="00D2658B">
    <w:pPr>
      <w:contextualSpacing w:val="0"/>
      <w:jc w:val="center"/>
    </w:pPr>
    <w:r>
      <w:rPr>
        <w:i/>
      </w:rPr>
      <w:t>Melanie Kalmar – Melanie.kalmar@fcps.org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7FCF">
      <w:pPr>
        <w:spacing w:line="240" w:lineRule="auto"/>
      </w:pPr>
      <w:r>
        <w:separator/>
      </w:r>
    </w:p>
  </w:footnote>
  <w:footnote w:type="continuationSeparator" w:id="0">
    <w:p w:rsidR="00000000" w:rsidRDefault="00737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57D6"/>
    <w:multiLevelType w:val="multilevel"/>
    <w:tmpl w:val="F69A2BB2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E"/>
    <w:rsid w:val="002A15A7"/>
    <w:rsid w:val="0058274D"/>
    <w:rsid w:val="0059721E"/>
    <w:rsid w:val="006200FF"/>
    <w:rsid w:val="00737FCF"/>
    <w:rsid w:val="009F3F44"/>
    <w:rsid w:val="00D2658B"/>
    <w:rsid w:val="00D76D05"/>
    <w:rsid w:val="00DA2AFE"/>
    <w:rsid w:val="00E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EA0ACA-2D83-46D8-BA4B-5F29E4F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9721E"/>
  </w:style>
  <w:style w:type="character" w:styleId="Hyperlink">
    <w:name w:val="Hyperlink"/>
    <w:basedOn w:val="DefaultParagraphFont"/>
    <w:uiPriority w:val="99"/>
    <w:unhideWhenUsed/>
    <w:rsid w:val="00D265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5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8B"/>
  </w:style>
  <w:style w:type="paragraph" w:styleId="Footer">
    <w:name w:val="footer"/>
    <w:basedOn w:val="Normal"/>
    <w:link w:val="FooterChar"/>
    <w:uiPriority w:val="99"/>
    <w:unhideWhenUsed/>
    <w:rsid w:val="00D265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edit.squarefree.com" TargetMode="External"/><Relationship Id="rId13" Type="http://schemas.openxmlformats.org/officeDocument/2006/relationships/hyperlink" Target="http://www.van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um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da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ver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ke.com" TargetMode="External"/><Relationship Id="rId14" Type="http://schemas.openxmlformats.org/officeDocument/2006/relationships/hyperlink" Target="http://www.reeb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thscs.admin</dc:creator>
  <cp:lastModifiedBy>thscs.admin</cp:lastModifiedBy>
  <cp:revision>4</cp:revision>
  <dcterms:created xsi:type="dcterms:W3CDTF">2016-01-11T15:07:00Z</dcterms:created>
  <dcterms:modified xsi:type="dcterms:W3CDTF">2016-01-11T15:24:00Z</dcterms:modified>
</cp:coreProperties>
</file>